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6B7800" w14:textId="29EF5F80" w:rsidR="00640EF8" w:rsidRPr="00FA67D2" w:rsidRDefault="00640EF8" w:rsidP="007F1C30">
      <w:pPr>
        <w:shd w:val="clear" w:color="auto" w:fill="FFFFFF"/>
        <w:spacing w:after="96" w:line="240" w:lineRule="auto"/>
        <w:textAlignment w:val="baseline"/>
        <w:outlineLvl w:val="1"/>
        <w:rPr>
          <w:rFonts w:cstheme="minorHAnsi"/>
          <w:noProof/>
          <w:sz w:val="24"/>
          <w:szCs w:val="24"/>
        </w:rPr>
      </w:pPr>
      <w:r w:rsidRPr="00FA67D2">
        <w:rPr>
          <w:rFonts w:cstheme="minorHAnsi"/>
          <w:noProof/>
          <w:sz w:val="24"/>
          <w:szCs w:val="24"/>
        </w:rPr>
        <w:t xml:space="preserve">Witam bardzo radośnie. Pan </w:t>
      </w:r>
      <w:r w:rsidR="00657AFC" w:rsidRPr="00FA67D2">
        <w:rPr>
          <w:rFonts w:cstheme="minorHAnsi"/>
          <w:noProof/>
          <w:sz w:val="24"/>
          <w:szCs w:val="24"/>
        </w:rPr>
        <w:t>J</w:t>
      </w:r>
      <w:r w:rsidRPr="00FA67D2">
        <w:rPr>
          <w:rFonts w:cstheme="minorHAnsi"/>
          <w:noProof/>
          <w:sz w:val="24"/>
          <w:szCs w:val="24"/>
        </w:rPr>
        <w:t>ezus zmartwychwstał. Pokolorujcie obrazek</w:t>
      </w:r>
    </w:p>
    <w:p w14:paraId="6D751385" w14:textId="187BEE23" w:rsidR="00640EF8" w:rsidRPr="00FA67D2" w:rsidRDefault="00640EF8" w:rsidP="007F1C30">
      <w:pPr>
        <w:shd w:val="clear" w:color="auto" w:fill="FFFFFF"/>
        <w:spacing w:after="96" w:line="240" w:lineRule="auto"/>
        <w:textAlignment w:val="baseline"/>
        <w:outlineLvl w:val="1"/>
        <w:rPr>
          <w:rFonts w:eastAsia="Times New Roman" w:cstheme="minorHAnsi"/>
          <w:color w:val="444340"/>
          <w:sz w:val="24"/>
          <w:szCs w:val="24"/>
          <w:lang w:eastAsia="pl-PL"/>
        </w:rPr>
      </w:pPr>
      <w:r w:rsidRPr="00FA67D2">
        <w:rPr>
          <w:rFonts w:cstheme="minorHAnsi"/>
          <w:noProof/>
          <w:sz w:val="24"/>
          <w:szCs w:val="24"/>
        </w:rPr>
        <w:drawing>
          <wp:inline distT="0" distB="0" distL="0" distR="0" wp14:anchorId="72777F09" wp14:editId="41456B49">
            <wp:extent cx="5988335" cy="85629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465" cy="858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EF72D" w14:textId="0106659E" w:rsidR="007F1C30" w:rsidRPr="007F1C30" w:rsidRDefault="007F1C30" w:rsidP="007F1C30">
      <w:pPr>
        <w:shd w:val="clear" w:color="auto" w:fill="FFFFFF"/>
        <w:spacing w:after="96" w:line="240" w:lineRule="auto"/>
        <w:textAlignment w:val="baseline"/>
        <w:outlineLvl w:val="1"/>
        <w:rPr>
          <w:rFonts w:eastAsia="Times New Roman" w:cstheme="minorHAnsi"/>
          <w:color w:val="444340"/>
          <w:sz w:val="24"/>
          <w:szCs w:val="24"/>
          <w:lang w:eastAsia="pl-PL"/>
        </w:rPr>
      </w:pPr>
      <w:r w:rsidRPr="007F1C30">
        <w:rPr>
          <w:rFonts w:eastAsia="Times New Roman" w:cstheme="minorHAnsi"/>
          <w:color w:val="444340"/>
          <w:sz w:val="24"/>
          <w:szCs w:val="24"/>
          <w:lang w:eastAsia="pl-PL"/>
        </w:rPr>
        <w:lastRenderedPageBreak/>
        <w:t>Dlaczego?</w:t>
      </w:r>
    </w:p>
    <w:p w14:paraId="64E58863" w14:textId="627326AE" w:rsidR="007F1C30" w:rsidRPr="00FA67D2" w:rsidRDefault="007F1C30" w:rsidP="00FA67D2">
      <w:pPr>
        <w:shd w:val="clear" w:color="auto" w:fill="FFFFFF"/>
        <w:spacing w:after="384" w:line="240" w:lineRule="auto"/>
        <w:jc w:val="both"/>
        <w:textAlignment w:val="baseline"/>
        <w:rPr>
          <w:rFonts w:eastAsia="Times New Roman" w:cstheme="minorHAnsi"/>
          <w:color w:val="444340"/>
          <w:sz w:val="24"/>
          <w:szCs w:val="24"/>
          <w:lang w:eastAsia="pl-PL"/>
        </w:rPr>
      </w:pPr>
      <w:r w:rsidRPr="007F1C30">
        <w:rPr>
          <w:rFonts w:eastAsia="Times New Roman" w:cstheme="minorHAnsi"/>
          <w:color w:val="444340"/>
          <w:sz w:val="24"/>
          <w:szCs w:val="24"/>
          <w:lang w:eastAsia="pl-PL"/>
        </w:rPr>
        <w:t>Dlaczego ta Noc była i jest Wielka? O tym opowiada najpiękniejsza i uwielbiana historia biblijna. Przypomnijmy ją sobie – w końcu w kościele też co roku opowiadamy o tych samych wydarzeniac</w:t>
      </w:r>
      <w:r w:rsidRPr="00FA67D2">
        <w:rPr>
          <w:rFonts w:eastAsia="Times New Roman" w:cstheme="minorHAnsi"/>
          <w:color w:val="444340"/>
          <w:sz w:val="24"/>
          <w:szCs w:val="24"/>
          <w:lang w:eastAsia="pl-PL"/>
        </w:rPr>
        <w:t>h</w:t>
      </w:r>
      <w:r w:rsidR="00FA67D2">
        <w:rPr>
          <w:rFonts w:eastAsia="Times New Roman" w:cstheme="minorHAnsi"/>
          <w:color w:val="444340"/>
          <w:sz w:val="24"/>
          <w:szCs w:val="24"/>
          <w:lang w:eastAsia="pl-PL"/>
        </w:rPr>
        <w:t xml:space="preserve">. </w:t>
      </w:r>
      <w:r w:rsidRPr="007F1C30">
        <w:rPr>
          <w:rFonts w:eastAsia="Times New Roman" w:cstheme="minorHAnsi"/>
          <w:color w:val="444340"/>
          <w:sz w:val="24"/>
          <w:szCs w:val="24"/>
          <w:lang w:eastAsia="pl-PL"/>
        </w:rPr>
        <w:t>Zachęcam bardzo do obejrzenia tej historii</w:t>
      </w:r>
      <w:r w:rsidR="00FA67D2">
        <w:rPr>
          <w:rFonts w:eastAsia="Times New Roman" w:cstheme="minorHAnsi"/>
          <w:color w:val="444340"/>
          <w:sz w:val="24"/>
          <w:szCs w:val="24"/>
          <w:lang w:eastAsia="pl-PL"/>
        </w:rPr>
        <w:t>:</w:t>
      </w:r>
    </w:p>
    <w:p w14:paraId="2FF7AF30" w14:textId="1F870345" w:rsidR="007F1C30" w:rsidRPr="00FA67D2" w:rsidRDefault="00730A1F" w:rsidP="00730A1F">
      <w:pPr>
        <w:spacing w:after="0" w:line="240" w:lineRule="atLeast"/>
        <w:textAlignment w:val="baseline"/>
        <w:outlineLvl w:val="0"/>
        <w:rPr>
          <w:rFonts w:eastAsia="Times New Roman" w:cstheme="minorHAnsi"/>
          <w:color w:val="333333"/>
          <w:kern w:val="36"/>
          <w:sz w:val="24"/>
          <w:szCs w:val="24"/>
          <w:lang w:eastAsia="pl-PL"/>
        </w:rPr>
      </w:pPr>
      <w:hyperlink r:id="rId7" w:history="1">
        <w:r w:rsidRPr="00730A1F">
          <w:rPr>
            <w:rStyle w:val="Hipercze"/>
            <w:rFonts w:eastAsia="Times New Roman" w:cstheme="minorHAnsi"/>
            <w:kern w:val="36"/>
            <w:sz w:val="24"/>
            <w:szCs w:val="24"/>
            <w:lang w:eastAsia="pl-PL"/>
          </w:rPr>
          <w:t>https://y</w:t>
        </w:r>
        <w:r w:rsidRPr="00730A1F">
          <w:rPr>
            <w:rStyle w:val="Hipercze"/>
            <w:rFonts w:eastAsia="Times New Roman" w:cstheme="minorHAnsi"/>
            <w:kern w:val="36"/>
            <w:sz w:val="24"/>
            <w:szCs w:val="24"/>
            <w:lang w:eastAsia="pl-PL"/>
          </w:rPr>
          <w:t>o</w:t>
        </w:r>
        <w:r w:rsidRPr="00730A1F">
          <w:rPr>
            <w:rStyle w:val="Hipercze"/>
            <w:rFonts w:eastAsia="Times New Roman" w:cstheme="minorHAnsi"/>
            <w:kern w:val="36"/>
            <w:sz w:val="24"/>
            <w:szCs w:val="24"/>
            <w:lang w:eastAsia="pl-PL"/>
          </w:rPr>
          <w:t>u</w:t>
        </w:r>
        <w:r w:rsidRPr="00730A1F">
          <w:rPr>
            <w:rStyle w:val="Hipercze"/>
            <w:rFonts w:eastAsia="Times New Roman" w:cstheme="minorHAnsi"/>
            <w:kern w:val="36"/>
            <w:sz w:val="24"/>
            <w:szCs w:val="24"/>
            <w:lang w:eastAsia="pl-PL"/>
          </w:rPr>
          <w:t>tu.be/YaJe0pwX5_M</w:t>
        </w:r>
      </w:hyperlink>
    </w:p>
    <w:p w14:paraId="19953061" w14:textId="77777777" w:rsidR="00730A1F" w:rsidRPr="00FA67D2" w:rsidRDefault="00730A1F" w:rsidP="00730A1F">
      <w:pPr>
        <w:spacing w:after="0" w:line="240" w:lineRule="atLeast"/>
        <w:textAlignment w:val="baseline"/>
        <w:outlineLvl w:val="0"/>
        <w:rPr>
          <w:rFonts w:eastAsia="Times New Roman" w:cstheme="minorHAnsi"/>
          <w:color w:val="333333"/>
          <w:kern w:val="36"/>
          <w:sz w:val="24"/>
          <w:szCs w:val="24"/>
          <w:lang w:eastAsia="pl-PL"/>
        </w:rPr>
      </w:pPr>
    </w:p>
    <w:p w14:paraId="01C0FA90" w14:textId="529050F1" w:rsidR="007F1C30" w:rsidRPr="00FA67D2" w:rsidRDefault="007F1C30" w:rsidP="007F1C30">
      <w:pPr>
        <w:shd w:val="clear" w:color="auto" w:fill="FFFFFF"/>
        <w:spacing w:after="384" w:line="240" w:lineRule="auto"/>
        <w:jc w:val="both"/>
        <w:textAlignment w:val="baseline"/>
        <w:rPr>
          <w:rFonts w:eastAsia="Times New Roman" w:cstheme="minorHAnsi"/>
          <w:color w:val="444340"/>
          <w:sz w:val="24"/>
          <w:szCs w:val="24"/>
          <w:lang w:eastAsia="pl-PL"/>
        </w:rPr>
      </w:pPr>
      <w:r w:rsidRPr="007F1C30">
        <w:rPr>
          <w:rFonts w:eastAsia="Times New Roman" w:cstheme="minorHAnsi"/>
          <w:color w:val="444340"/>
          <w:sz w:val="24"/>
          <w:szCs w:val="24"/>
          <w:lang w:eastAsia="pl-PL"/>
        </w:rPr>
        <w:t>Przez cały Wielki Post przygotowywaliśmy się na tę Wielką Noc i „doprawialiśmy” nasze życie, żeby lepiej smakowało nam i innym. W Wielką Sobotę zwykle też szykujemy smakołyki, tym razem także dla naszych żołądków. Tylko… które włożyć do święconki? Sprawdźmy czy Piotrek znalazł odpowiedź na to pytanie.</w:t>
      </w:r>
    </w:p>
    <w:p w14:paraId="38BAF664" w14:textId="33FFC145" w:rsidR="007F1C30" w:rsidRPr="00FA67D2" w:rsidRDefault="007F1C30" w:rsidP="007F1C30">
      <w:pPr>
        <w:pStyle w:val="has-text-align-justify"/>
        <w:shd w:val="clear" w:color="auto" w:fill="FFFFFF"/>
        <w:spacing w:before="0" w:beforeAutospacing="0" w:after="384" w:afterAutospacing="0"/>
        <w:jc w:val="both"/>
        <w:textAlignment w:val="baseline"/>
        <w:rPr>
          <w:rFonts w:asciiTheme="minorHAnsi" w:hAnsiTheme="minorHAnsi" w:cstheme="minorHAnsi"/>
          <w:color w:val="444340"/>
        </w:rPr>
      </w:pPr>
      <w:r w:rsidRPr="00FA67D2">
        <w:rPr>
          <w:rFonts w:asciiTheme="minorHAnsi" w:hAnsiTheme="minorHAnsi" w:cstheme="minorHAnsi"/>
          <w:color w:val="444340"/>
        </w:rPr>
        <w:t>Czy udało Wam się zapamiętać, co z koszyczka jest najważniejsze? Jeśli jeszcze nie jesteście pewni, to zapraszam do małego zadania…</w:t>
      </w:r>
    </w:p>
    <w:p w14:paraId="797D1808" w14:textId="3BA86454" w:rsidR="00730A1F" w:rsidRPr="00730A1F" w:rsidRDefault="00730A1F" w:rsidP="00730A1F">
      <w:pPr>
        <w:tabs>
          <w:tab w:val="left" w:pos="7500"/>
        </w:tabs>
        <w:spacing w:after="0" w:line="240" w:lineRule="atLeast"/>
        <w:textAlignment w:val="baseline"/>
        <w:outlineLvl w:val="0"/>
        <w:rPr>
          <w:rFonts w:eastAsia="Times New Roman" w:cstheme="minorHAnsi"/>
          <w:color w:val="333333"/>
          <w:kern w:val="36"/>
          <w:sz w:val="24"/>
          <w:szCs w:val="24"/>
          <w:lang w:eastAsia="pl-PL"/>
        </w:rPr>
      </w:pPr>
      <w:hyperlink r:id="rId8" w:history="1">
        <w:r w:rsidRPr="00730A1F">
          <w:rPr>
            <w:rStyle w:val="Hipercze"/>
            <w:rFonts w:eastAsia="Times New Roman" w:cstheme="minorHAnsi"/>
            <w:kern w:val="36"/>
            <w:sz w:val="24"/>
            <w:szCs w:val="24"/>
            <w:lang w:eastAsia="pl-PL"/>
          </w:rPr>
          <w:t>https://</w:t>
        </w:r>
        <w:r w:rsidRPr="00730A1F">
          <w:rPr>
            <w:rStyle w:val="Hipercze"/>
            <w:rFonts w:eastAsia="Times New Roman" w:cstheme="minorHAnsi"/>
            <w:kern w:val="36"/>
            <w:sz w:val="24"/>
            <w:szCs w:val="24"/>
            <w:lang w:eastAsia="pl-PL"/>
          </w:rPr>
          <w:t>y</w:t>
        </w:r>
        <w:r w:rsidRPr="00730A1F">
          <w:rPr>
            <w:rStyle w:val="Hipercze"/>
            <w:rFonts w:eastAsia="Times New Roman" w:cstheme="minorHAnsi"/>
            <w:kern w:val="36"/>
            <w:sz w:val="24"/>
            <w:szCs w:val="24"/>
            <w:lang w:eastAsia="pl-PL"/>
          </w:rPr>
          <w:t>outu.be/Z8RV2_vRwSE</w:t>
        </w:r>
      </w:hyperlink>
      <w:r w:rsidRPr="00FA67D2">
        <w:rPr>
          <w:rFonts w:eastAsia="Times New Roman" w:cstheme="minorHAnsi"/>
          <w:color w:val="333333"/>
          <w:kern w:val="36"/>
          <w:sz w:val="24"/>
          <w:szCs w:val="24"/>
          <w:lang w:eastAsia="pl-PL"/>
        </w:rPr>
        <w:tab/>
      </w:r>
    </w:p>
    <w:p w14:paraId="196D619E" w14:textId="77777777" w:rsidR="00FA67D2" w:rsidRDefault="00FA67D2" w:rsidP="007F1C30">
      <w:pPr>
        <w:pStyle w:val="has-text-align-justify"/>
        <w:shd w:val="clear" w:color="auto" w:fill="FFFFFF"/>
        <w:spacing w:before="0" w:beforeAutospacing="0" w:after="384" w:afterAutospacing="0"/>
        <w:jc w:val="both"/>
        <w:textAlignment w:val="baseline"/>
        <w:rPr>
          <w:rFonts w:asciiTheme="minorHAnsi" w:hAnsiTheme="minorHAnsi" w:cstheme="minorHAnsi"/>
          <w:color w:val="444340"/>
        </w:rPr>
      </w:pPr>
    </w:p>
    <w:p w14:paraId="778B3B5B" w14:textId="2B16815C" w:rsidR="007F1C30" w:rsidRPr="00FA67D2" w:rsidRDefault="007F1C30" w:rsidP="007F1C30">
      <w:pPr>
        <w:pStyle w:val="has-text-align-justify"/>
        <w:shd w:val="clear" w:color="auto" w:fill="FFFFFF"/>
        <w:spacing w:before="0" w:beforeAutospacing="0" w:after="384" w:afterAutospacing="0"/>
        <w:jc w:val="both"/>
        <w:textAlignment w:val="baseline"/>
        <w:rPr>
          <w:rFonts w:asciiTheme="minorHAnsi" w:hAnsiTheme="minorHAnsi" w:cstheme="minorHAnsi"/>
          <w:color w:val="444340"/>
        </w:rPr>
      </w:pPr>
      <w:r w:rsidRPr="00FA67D2">
        <w:rPr>
          <w:rFonts w:asciiTheme="minorHAnsi" w:hAnsiTheme="minorHAnsi" w:cstheme="minorHAnsi"/>
          <w:color w:val="444340"/>
        </w:rPr>
        <w:t>Żeby znaleźć odpowiedź na pytanie o najważniejszy element koszyczka, trzeba wyciąć puzzle i ułożyć je, najlepiej naklejając na białej kartce. Starsze dzieci na pewno chętnie spróbują odczytać litery! Czerwone litery, przeczytane z góry do dołu, utworzy rozwiązanie.</w:t>
      </w:r>
    </w:p>
    <w:p w14:paraId="33711AE1" w14:textId="5F2F75AF" w:rsidR="007F1C30" w:rsidRPr="00FA67D2" w:rsidRDefault="007F1C30" w:rsidP="007F1C30">
      <w:pPr>
        <w:pStyle w:val="has-text-align-justify"/>
        <w:shd w:val="clear" w:color="auto" w:fill="FFFFFF"/>
        <w:spacing w:before="0" w:beforeAutospacing="0" w:after="384" w:afterAutospacing="0"/>
        <w:jc w:val="both"/>
        <w:textAlignment w:val="baseline"/>
        <w:rPr>
          <w:rFonts w:asciiTheme="minorHAnsi" w:hAnsiTheme="minorHAnsi" w:cstheme="minorHAnsi"/>
          <w:color w:val="444340"/>
        </w:rPr>
      </w:pPr>
      <w:r w:rsidRPr="00FA67D2">
        <w:rPr>
          <w:rFonts w:asciiTheme="minorHAnsi" w:hAnsiTheme="minorHAnsi" w:cstheme="minorHAnsi"/>
          <w:color w:val="444340"/>
        </w:rPr>
        <w:t>Dla mniejszych dzieci z pewnością frajdą będzie narysowanie poszczególnych rzeczy, ale tutaj rodziców prosimy uprzejmie o odczytanie haseł.</w:t>
      </w:r>
    </w:p>
    <w:p w14:paraId="3AC29FA7" w14:textId="5773A4C8" w:rsidR="00657AFC" w:rsidRPr="00FA67D2" w:rsidRDefault="00657AFC" w:rsidP="007F1C30">
      <w:pPr>
        <w:pStyle w:val="has-text-align-justify"/>
        <w:shd w:val="clear" w:color="auto" w:fill="FFFFFF"/>
        <w:spacing w:before="0" w:beforeAutospacing="0" w:after="384" w:afterAutospacing="0"/>
        <w:jc w:val="both"/>
        <w:textAlignment w:val="baseline"/>
        <w:rPr>
          <w:rFonts w:asciiTheme="minorHAnsi" w:hAnsiTheme="minorHAnsi" w:cstheme="minorHAnsi"/>
          <w:color w:val="444340"/>
        </w:rPr>
      </w:pPr>
    </w:p>
    <w:p w14:paraId="0A8561B4" w14:textId="77777777" w:rsidR="00657AFC" w:rsidRPr="00FA67D2" w:rsidRDefault="00657AFC" w:rsidP="007F1C30">
      <w:pPr>
        <w:pStyle w:val="has-text-align-justify"/>
        <w:shd w:val="clear" w:color="auto" w:fill="FFFFFF"/>
        <w:spacing w:before="0" w:beforeAutospacing="0" w:after="384" w:afterAutospacing="0"/>
        <w:jc w:val="both"/>
        <w:textAlignment w:val="baseline"/>
        <w:rPr>
          <w:rFonts w:asciiTheme="minorHAnsi" w:hAnsiTheme="minorHAnsi" w:cstheme="minorHAnsi"/>
          <w:color w:val="444340"/>
        </w:rPr>
      </w:pPr>
    </w:p>
    <w:p w14:paraId="6D9AFC68" w14:textId="28C94A62" w:rsidR="007F1C30" w:rsidRPr="007F1C30" w:rsidRDefault="007F1C30" w:rsidP="007F1C30">
      <w:pPr>
        <w:shd w:val="clear" w:color="auto" w:fill="FFFFFF"/>
        <w:spacing w:after="384" w:line="240" w:lineRule="auto"/>
        <w:jc w:val="both"/>
        <w:textAlignment w:val="baseline"/>
        <w:rPr>
          <w:rFonts w:eastAsia="Times New Roman" w:cstheme="minorHAnsi"/>
          <w:color w:val="444340"/>
          <w:sz w:val="24"/>
          <w:szCs w:val="24"/>
          <w:lang w:eastAsia="pl-PL"/>
        </w:rPr>
      </w:pPr>
      <w:r w:rsidRPr="00FA67D2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4D376BF7" wp14:editId="1F634481">
            <wp:extent cx="6143177" cy="84486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80" cy="845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E6FE3" w14:textId="6A61A09C" w:rsidR="00657AFC" w:rsidRPr="00FA67D2" w:rsidRDefault="00657AFC" w:rsidP="00730A1F">
      <w:pPr>
        <w:pStyle w:val="NormalnyWeb"/>
        <w:spacing w:before="0" w:beforeAutospacing="0" w:after="0" w:afterAutospacing="0" w:line="432" w:lineRule="atLeast"/>
        <w:textAlignment w:val="baseline"/>
        <w:rPr>
          <w:rFonts w:asciiTheme="minorHAnsi" w:hAnsiTheme="minorHAnsi" w:cstheme="minorHAnsi"/>
          <w:color w:val="666666"/>
        </w:rPr>
      </w:pPr>
      <w:r w:rsidRPr="00FA67D2">
        <w:rPr>
          <w:rFonts w:asciiTheme="minorHAnsi" w:hAnsiTheme="minorHAnsi" w:cstheme="minorHAnsi"/>
          <w:color w:val="666666"/>
        </w:rPr>
        <w:lastRenderedPageBreak/>
        <w:t xml:space="preserve"> Na koniec pomódlmy się, </w:t>
      </w:r>
    </w:p>
    <w:p w14:paraId="21B743AA" w14:textId="77777777" w:rsidR="00657AFC" w:rsidRPr="00FA67D2" w:rsidRDefault="00657AFC" w:rsidP="00730A1F">
      <w:pPr>
        <w:pStyle w:val="NormalnyWeb"/>
        <w:spacing w:before="0" w:beforeAutospacing="0" w:after="0" w:afterAutospacing="0" w:line="432" w:lineRule="atLeast"/>
        <w:textAlignment w:val="baseline"/>
        <w:rPr>
          <w:rFonts w:asciiTheme="minorHAnsi" w:hAnsiTheme="minorHAnsi" w:cstheme="minorHAnsi"/>
          <w:color w:val="666666"/>
        </w:rPr>
      </w:pPr>
      <w:r w:rsidRPr="00FA67D2">
        <w:rPr>
          <w:rFonts w:asciiTheme="minorHAnsi" w:hAnsiTheme="minorHAnsi" w:cstheme="minorHAnsi"/>
          <w:color w:val="666666"/>
        </w:rPr>
        <w:t>Panie Jezu, który dajesz nam wszystko, co potrzebne. Spraw, żebyśmy w te wielkanocne świętowanie pamiętali, że jesteś na pierwszym miejscu. Wtedy wszystko inne, nie tylko w wielkanocnym koszyku, będzie na swoim, właściwym i ważnym miejscu.</w:t>
      </w:r>
    </w:p>
    <w:p w14:paraId="0EAB8F54" w14:textId="2AA1A6FB" w:rsidR="00657AFC" w:rsidRPr="00FA67D2" w:rsidRDefault="00657AFC" w:rsidP="00730A1F">
      <w:pPr>
        <w:pStyle w:val="NormalnyWeb"/>
        <w:spacing w:before="0" w:beforeAutospacing="0" w:after="0" w:afterAutospacing="0" w:line="432" w:lineRule="atLeast"/>
        <w:textAlignment w:val="baseline"/>
        <w:rPr>
          <w:rFonts w:asciiTheme="minorHAnsi" w:hAnsiTheme="minorHAnsi" w:cstheme="minorHAnsi"/>
          <w:color w:val="666666"/>
        </w:rPr>
      </w:pPr>
      <w:r w:rsidRPr="00FA67D2">
        <w:rPr>
          <w:rFonts w:asciiTheme="minorHAnsi" w:hAnsiTheme="minorHAnsi" w:cstheme="minorHAnsi"/>
          <w:color w:val="666666"/>
        </w:rPr>
        <w:t>Wesołego Alleluja.!!!</w:t>
      </w:r>
      <w:r w:rsidRPr="00FA67D2">
        <w:rPr>
          <w:rFonts w:asciiTheme="minorHAnsi" w:hAnsiTheme="minorHAnsi" w:cstheme="minorHAnsi"/>
          <w:color w:val="666666"/>
        </w:rPr>
        <w:t xml:space="preserve"> Pozdrawiam</w:t>
      </w:r>
    </w:p>
    <w:p w14:paraId="236D4B38" w14:textId="38972BB2" w:rsidR="007F1C30" w:rsidRPr="007F1C30" w:rsidRDefault="007F1C30" w:rsidP="007F1C30">
      <w:pPr>
        <w:shd w:val="clear" w:color="auto" w:fill="FFFFFF"/>
        <w:spacing w:after="384" w:line="240" w:lineRule="auto"/>
        <w:textAlignment w:val="baseline"/>
        <w:rPr>
          <w:rFonts w:eastAsia="Times New Roman" w:cstheme="minorHAnsi"/>
          <w:color w:val="444340"/>
          <w:sz w:val="24"/>
          <w:szCs w:val="24"/>
          <w:lang w:eastAsia="pl-PL"/>
        </w:rPr>
      </w:pPr>
    </w:p>
    <w:p w14:paraId="2FDBCCA8" w14:textId="77777777" w:rsidR="0069261F" w:rsidRPr="00FA67D2" w:rsidRDefault="0069261F">
      <w:pPr>
        <w:rPr>
          <w:rFonts w:cstheme="minorHAnsi"/>
          <w:sz w:val="24"/>
          <w:szCs w:val="24"/>
        </w:rPr>
      </w:pPr>
    </w:p>
    <w:sectPr w:rsidR="0069261F" w:rsidRPr="00FA67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F1FA2B" w14:textId="77777777" w:rsidR="008A46A2" w:rsidRDefault="008A46A2" w:rsidP="00FA67D2">
      <w:pPr>
        <w:spacing w:after="0" w:line="240" w:lineRule="auto"/>
      </w:pPr>
      <w:r>
        <w:separator/>
      </w:r>
    </w:p>
  </w:endnote>
  <w:endnote w:type="continuationSeparator" w:id="0">
    <w:p w14:paraId="3DABD1BF" w14:textId="77777777" w:rsidR="008A46A2" w:rsidRDefault="008A46A2" w:rsidP="00FA67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E4D6B7" w14:textId="77777777" w:rsidR="008A46A2" w:rsidRDefault="008A46A2" w:rsidP="00FA67D2">
      <w:pPr>
        <w:spacing w:after="0" w:line="240" w:lineRule="auto"/>
      </w:pPr>
      <w:r>
        <w:separator/>
      </w:r>
    </w:p>
  </w:footnote>
  <w:footnote w:type="continuationSeparator" w:id="0">
    <w:p w14:paraId="6D299D19" w14:textId="77777777" w:rsidR="008A46A2" w:rsidRDefault="008A46A2" w:rsidP="00FA67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C30"/>
    <w:rsid w:val="00640EF8"/>
    <w:rsid w:val="00657AFC"/>
    <w:rsid w:val="0069261F"/>
    <w:rsid w:val="00730A1F"/>
    <w:rsid w:val="007F1C30"/>
    <w:rsid w:val="008A46A2"/>
    <w:rsid w:val="00FA6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5037D"/>
  <w15:chartTrackingRefBased/>
  <w15:docId w15:val="{913D4C53-4CAC-41C5-9404-DEE4D6FC9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30A1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F1C3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semiHidden/>
    <w:rsid w:val="007F1C3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has-text-align-justify">
    <w:name w:val="has-text-align-justify"/>
    <w:basedOn w:val="Normalny"/>
    <w:rsid w:val="007F1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657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730A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ipercze">
    <w:name w:val="Hyperlink"/>
    <w:basedOn w:val="Domylnaczcionkaakapitu"/>
    <w:uiPriority w:val="99"/>
    <w:unhideWhenUsed/>
    <w:rsid w:val="00730A1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30A1F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730A1F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A67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A67D2"/>
  </w:style>
  <w:style w:type="paragraph" w:styleId="Stopka">
    <w:name w:val="footer"/>
    <w:basedOn w:val="Normalny"/>
    <w:link w:val="StopkaZnak"/>
    <w:uiPriority w:val="99"/>
    <w:unhideWhenUsed/>
    <w:rsid w:val="00FA67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A67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237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2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Z8RV2_vRwS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youtu.be/YaJe0pwX5_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4</Pages>
  <Words>231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2021-04-07T10:00:00Z</dcterms:created>
  <dcterms:modified xsi:type="dcterms:W3CDTF">2021-04-07T12:29:00Z</dcterms:modified>
</cp:coreProperties>
</file>